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8C58B" w14:textId="77777777" w:rsidR="0053327A" w:rsidRPr="00EF2235" w:rsidRDefault="0053327A" w:rsidP="0053327A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F8601C" wp14:editId="2D8BD502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1155700" cy="394970"/>
                <wp:effectExtent l="0" t="0" r="25400" b="24130"/>
                <wp:wrapNone/>
                <wp:docPr id="6" name="フレ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94970"/>
                        </a:xfrm>
                        <a:prstGeom prst="frame">
                          <a:avLst>
                            <a:gd name="adj1" fmla="val 7418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96B4B" id="フレーム 6" o:spid="_x0000_s1026" style="position:absolute;left:0;text-align:left;margin-left:-1.2pt;margin-top:7.95pt;width:91pt;height:3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700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" path="m,l1155700,r,394970l,394970,,xm29299,29299r,336372l1126401,365671r,-336372l29299,29299xe" filled="f" strokecolor="black [3213]">
                <v:stroke joinstyle="miter"/>
                <v:path arrowok="t" o:connecttype="custom" o:connectlocs="0,0;1155700,0;1155700,394970;0,394970;0,0;29299,29299;29299,365671;1126401,365671;1126401,29299;29299,29299" o:connectangles="0,0,0,0,0,0,0,0,0,0"/>
              </v:shape>
            </w:pict>
          </mc:Fallback>
        </mc:AlternateContent>
      </w:r>
    </w:p>
    <w:p w14:paraId="576F1633" w14:textId="77777777" w:rsidR="0053327A" w:rsidRPr="00EF2235" w:rsidRDefault="0053327A" w:rsidP="0053327A">
      <w:pPr>
        <w:spacing w:line="320" w:lineRule="exact"/>
        <w:ind w:firstLineChars="100" w:firstLine="25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 w:val="24"/>
          <w:szCs w:val="24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 w:val="24"/>
          <w:szCs w:val="24"/>
        </w:rPr>
        <w:t>書類の説明</w:t>
      </w:r>
    </w:p>
    <w:p w14:paraId="5BB37EEA" w14:textId="77777777" w:rsidR="0053327A" w:rsidRPr="00EF2235" w:rsidRDefault="0053327A" w:rsidP="0053327A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1018AF6D" w14:textId="77777777" w:rsidR="0053327A" w:rsidRPr="00EF2235" w:rsidRDefault="0053327A" w:rsidP="0053327A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1E0EA8F7" w14:textId="77777777" w:rsidR="00FB50D6" w:rsidRPr="00EF2235" w:rsidRDefault="00FB50D6" w:rsidP="00FB50D6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《内容説明》</w:t>
      </w:r>
    </w:p>
    <w:p w14:paraId="3374C055" w14:textId="77777777" w:rsidR="00FB50D6" w:rsidRPr="00EF2235" w:rsidRDefault="00FB50D6" w:rsidP="00FB50D6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・麻薬取扱施設でなくなった場合の届出</w:t>
      </w:r>
    </w:p>
    <w:p w14:paraId="210343FD" w14:textId="77777777" w:rsidR="00FB50D6" w:rsidRPr="00EF2235" w:rsidRDefault="00FB50D6" w:rsidP="00FB50D6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155402DA" w14:textId="77777777" w:rsidR="00FB50D6" w:rsidRPr="00EF2235" w:rsidRDefault="00FB50D6" w:rsidP="00FB50D6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52FE12AD" w14:textId="77777777" w:rsidR="00FB50D6" w:rsidRPr="00EF2235" w:rsidRDefault="00FB50D6" w:rsidP="00FB50D6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《提出書類》</w:t>
      </w:r>
    </w:p>
    <w:p w14:paraId="781F5A80" w14:textId="77777777" w:rsidR="00FB50D6" w:rsidRPr="00EF2235" w:rsidRDefault="00FB50D6" w:rsidP="00FB50D6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・残余麻薬届</w:t>
      </w:r>
    </w:p>
    <w:p w14:paraId="65DFD0AA" w14:textId="77777777" w:rsidR="00FB50D6" w:rsidRPr="00EF2235" w:rsidRDefault="00FB50D6" w:rsidP="00FB50D6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565506D0" w14:textId="77777777" w:rsidR="00FB50D6" w:rsidRPr="00EF2235" w:rsidRDefault="00FB50D6" w:rsidP="00FB50D6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16F33979" w14:textId="77777777" w:rsidR="00FB50D6" w:rsidRPr="00EF2235" w:rsidRDefault="00FB50D6" w:rsidP="00FB50D6">
      <w:pPr>
        <w:spacing w:line="320" w:lineRule="exact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《留意事項》</w:t>
      </w:r>
    </w:p>
    <w:p w14:paraId="0BF09D9E" w14:textId="77777777" w:rsidR="00FB50D6" w:rsidRPr="00EF2235" w:rsidRDefault="00FB50D6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・次の場合には、免許失効等の日から１５日以内に残余麻薬届を提出してください。</w:t>
      </w:r>
    </w:p>
    <w:p w14:paraId="28DB74E4" w14:textId="77777777" w:rsidR="00FB50D6" w:rsidRPr="00EF2235" w:rsidRDefault="00FB50D6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（１）麻薬営業者の免許が失効した場合。</w:t>
      </w:r>
    </w:p>
    <w:p w14:paraId="0620150A" w14:textId="77777777" w:rsidR="00FB50D6" w:rsidRPr="00EF2235" w:rsidRDefault="007F7AE4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（２）</w:t>
      </w:r>
      <w:r w:rsidR="00FB50D6"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麻薬診療施設でなくなった場合。</w:t>
      </w:r>
    </w:p>
    <w:p w14:paraId="17D3DBAE" w14:textId="77777777" w:rsidR="00FB50D6" w:rsidRPr="00EF2235" w:rsidRDefault="00FB50D6" w:rsidP="007F7AE4">
      <w:pPr>
        <w:spacing w:line="320" w:lineRule="exact"/>
        <w:ind w:left="452" w:hangingChars="200" w:hanging="452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（３）開設者が</w:t>
      </w:r>
      <w:r w:rsidR="007F7AE4"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死亡又は法人が解散した場合。この場合は、</w:t>
      </w: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相続人又は精算人等が</w:t>
      </w:r>
      <w:r w:rsidR="007F7AE4"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残余麻薬届出を</w:t>
      </w: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提出してください。</w:t>
      </w:r>
    </w:p>
    <w:p w14:paraId="359F5AC8" w14:textId="77777777" w:rsidR="00FB50D6" w:rsidRPr="00EF2235" w:rsidRDefault="00FB50D6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3D6A89D1" w14:textId="77777777" w:rsidR="00FB50D6" w:rsidRPr="00EF2235" w:rsidRDefault="00FB50D6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・残余麻薬がない場合においても届出は必要です。</w:t>
      </w:r>
    </w:p>
    <w:p w14:paraId="3B35E4A1" w14:textId="77777777" w:rsidR="00FB50D6" w:rsidRPr="00EF2235" w:rsidRDefault="00FB50D6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1D90B5D4" w14:textId="77777777" w:rsidR="00FB50D6" w:rsidRPr="00EF2235" w:rsidRDefault="00FB50D6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・残余麻薬については、免許失効等の事由の発生した日から起算して５０</w:t>
      </w:r>
      <w:r w:rsidR="008A3259"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日以内に</w:t>
      </w:r>
      <w:r w:rsidRPr="00EF2235">
        <w:rPr>
          <w:rFonts w:ascii="UD デジタル 教科書体 NP-R" w:eastAsia="UD デジタル 教科書体 NP-R" w:hAnsi="Times New Roman" w:cs="Times New Roman" w:hint="eastAsia"/>
          <w:color w:val="000000"/>
          <w:spacing w:val="8"/>
          <w:kern w:val="0"/>
          <w:szCs w:val="21"/>
        </w:rPr>
        <w:t>廃棄又は譲渡等の手続きを行ってください。なお、麻薬を廃棄する場合又は麻薬を譲渡する場合は、麻薬廃棄届又は残余麻薬譲渡届の提出が必要となります。詳しくは、薬務行政室又は県立保健所へご相談ください。</w:t>
      </w:r>
    </w:p>
    <w:p w14:paraId="539C487A" w14:textId="77777777" w:rsidR="00FB50D6" w:rsidRPr="00EF2235" w:rsidRDefault="00FB50D6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2D954E95" w14:textId="77777777" w:rsidR="008A3259" w:rsidRPr="00EF2235" w:rsidRDefault="008A3259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53F470EF" w14:textId="77777777" w:rsidR="00FB50D6" w:rsidRPr="00EF2235" w:rsidRDefault="00FB50D6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639D739D" w14:textId="77777777" w:rsidR="00FB50D6" w:rsidRPr="00EF2235" w:rsidRDefault="00FB50D6" w:rsidP="00FB50D6">
      <w:pPr>
        <w:spacing w:line="320" w:lineRule="exact"/>
        <w:ind w:left="226" w:hangingChars="100" w:hanging="226"/>
        <w:rPr>
          <w:rFonts w:ascii="UD デジタル 教科書体 NP-R" w:eastAsia="UD デジタル 教科書体 NP-R" w:hAnsi="Times New Roman" w:cs="Times New Roman"/>
          <w:color w:val="000000"/>
          <w:spacing w:val="8"/>
          <w:kern w:val="0"/>
          <w:szCs w:val="21"/>
        </w:rPr>
      </w:pPr>
    </w:p>
    <w:p w14:paraId="2A69325E" w14:textId="77777777" w:rsidR="00FB50D6" w:rsidRPr="00EF2235" w:rsidRDefault="00FB50D6">
      <w:pPr>
        <w:widowControl/>
        <w:jc w:val="left"/>
        <w:rPr>
          <w:rFonts w:ascii="UD デジタル 教科書体 NP-R" w:eastAsia="UD デジタル 教科書体 NP-R" w:hAnsi="ＭＳ 明朝" w:cs="HG丸ｺﾞｼｯｸM-PRO"/>
          <w:spacing w:val="1"/>
          <w:kern w:val="0"/>
          <w:szCs w:val="21"/>
        </w:rPr>
      </w:pPr>
      <w:r w:rsidRPr="00EF2235">
        <w:rPr>
          <w:rFonts w:ascii="UD デジタル 教科書体 NP-R" w:eastAsia="UD デジタル 教科書体 NP-R" w:hAnsi="ＭＳ 明朝" w:cs="HG丸ｺﾞｼｯｸM-PRO" w:hint="eastAsia"/>
          <w:spacing w:val="1"/>
          <w:kern w:val="0"/>
          <w:szCs w:val="21"/>
        </w:rPr>
        <w:br w:type="page"/>
      </w:r>
    </w:p>
    <w:p w14:paraId="20BDFBF2" w14:textId="77777777" w:rsidR="00391B43" w:rsidRPr="00EF2235" w:rsidRDefault="00391B43" w:rsidP="00391B43">
      <w:pPr>
        <w:wordWrap w:val="0"/>
        <w:autoSpaceDE w:val="0"/>
        <w:autoSpaceDN w:val="0"/>
        <w:adjustRightInd w:val="0"/>
        <w:spacing w:line="355" w:lineRule="exact"/>
        <w:rPr>
          <w:rFonts w:ascii="UD デジタル 教科書体 NP-R" w:eastAsia="UD デジタル 教科書体 NP-R" w:hAnsi="ＭＳ 明朝" w:cs="HG丸ｺﾞｼｯｸM-PRO"/>
          <w:spacing w:val="1"/>
          <w:kern w:val="0"/>
          <w:szCs w:val="21"/>
        </w:rPr>
      </w:pPr>
    </w:p>
    <w:p w14:paraId="33772471" w14:textId="77777777" w:rsidR="00391B43" w:rsidRPr="00EF2235" w:rsidRDefault="00391B43" w:rsidP="00391B43">
      <w:pPr>
        <w:ind w:left="1680" w:hanging="1680"/>
        <w:jc w:val="center"/>
        <w:rPr>
          <w:rFonts w:ascii="UD デジタル 教科書体 NP-R" w:eastAsia="UD デジタル 教科書体 NP-R" w:hAnsi="ＭＳ 明朝" w:cs="Times New Roman"/>
          <w:sz w:val="40"/>
          <w:szCs w:val="40"/>
        </w:rPr>
      </w:pPr>
      <w:r w:rsidRPr="00EF2235">
        <w:rPr>
          <w:rFonts w:ascii="UD デジタル 教科書体 NP-R" w:eastAsia="UD デジタル 教科書体 NP-R" w:hAnsi="ＭＳ 明朝" w:cs="Times New Roman" w:hint="eastAsia"/>
          <w:sz w:val="40"/>
          <w:szCs w:val="40"/>
        </w:rPr>
        <w:t>残余麻薬届</w:t>
      </w:r>
    </w:p>
    <w:p w14:paraId="7CBDDF5C" w14:textId="77777777" w:rsidR="00391B43" w:rsidRPr="00EF2235" w:rsidRDefault="00391B43" w:rsidP="00391B43">
      <w:pPr>
        <w:ind w:left="1680" w:hanging="1680"/>
        <w:rPr>
          <w:rFonts w:ascii="UD デジタル 教科書体 NP-R" w:eastAsia="UD デジタル 教科書体 NP-R" w:hAnsi="ＭＳ 明朝" w:cs="Times New Roman"/>
          <w:szCs w:val="24"/>
        </w:rPr>
      </w:pPr>
    </w:p>
    <w:p w14:paraId="1B2EC43C" w14:textId="77777777" w:rsidR="00391B43" w:rsidRPr="00EF2235" w:rsidRDefault="00391B43" w:rsidP="00391B43">
      <w:pPr>
        <w:ind w:left="1680" w:hanging="1680"/>
        <w:rPr>
          <w:rFonts w:ascii="UD デジタル 教科書体 NP-R" w:eastAsia="UD デジタル 教科書体 NP-R" w:hAnsi="ＭＳ 明朝" w:cs="Times New Roman"/>
          <w:szCs w:val="24"/>
        </w:rPr>
      </w:pPr>
      <w:r w:rsidRPr="00EF2235">
        <w:rPr>
          <w:rFonts w:ascii="UD デジタル 教科書体 NP-R" w:eastAsia="UD デジタル 教科書体 NP-R" w:hAnsi="ＭＳ 明朝" w:cs="Times New Roman" w:hint="eastAsia"/>
          <w:szCs w:val="24"/>
        </w:rPr>
        <w:t xml:space="preserve">　　　　　県知事　　　　　　　　殿　　　　　　　　　　　　　　　　　　　年　　月　　日</w:t>
      </w:r>
    </w:p>
    <w:p w14:paraId="6C2AF65B" w14:textId="77777777" w:rsidR="00391B43" w:rsidRPr="00EF2235" w:rsidRDefault="00391B43" w:rsidP="00391B43">
      <w:pPr>
        <w:tabs>
          <w:tab w:val="left" w:pos="7721"/>
        </w:tabs>
        <w:rPr>
          <w:rFonts w:ascii="UD デジタル 教科書体 NP-R" w:eastAsia="UD デジタル 教科書体 NP-R" w:hAnsi="ＭＳ 明朝" w:cs="Times New Roman"/>
          <w:szCs w:val="24"/>
        </w:rPr>
      </w:pPr>
    </w:p>
    <w:p w14:paraId="4739E29D" w14:textId="77777777" w:rsidR="00391B43" w:rsidRPr="00EF2235" w:rsidRDefault="00391B43" w:rsidP="00391B43">
      <w:pPr>
        <w:tabs>
          <w:tab w:val="left" w:pos="7721"/>
        </w:tabs>
        <w:ind w:firstLineChars="1500" w:firstLine="3150"/>
        <w:rPr>
          <w:rFonts w:ascii="UD デジタル 教科書体 NP-R" w:eastAsia="UD デジタル 教科書体 NP-R" w:hAnsi="ＭＳ 明朝" w:cs="Times New Roman"/>
          <w:szCs w:val="24"/>
        </w:rPr>
      </w:pPr>
      <w:r w:rsidRPr="00EF2235">
        <w:rPr>
          <w:rFonts w:ascii="UD デジタル 教科書体 NP-R" w:eastAsia="UD デジタル 教科書体 NP-R" w:hAnsi="ＭＳ 明朝" w:cs="Times New Roman" w:hint="eastAsia"/>
          <w:szCs w:val="24"/>
        </w:rPr>
        <w:t>住所</w:t>
      </w:r>
    </w:p>
    <w:p w14:paraId="12B78E0F" w14:textId="77777777" w:rsidR="00391B43" w:rsidRPr="00EF2235" w:rsidRDefault="00391B43" w:rsidP="00391B43">
      <w:pPr>
        <w:ind w:firstLineChars="1500" w:firstLine="3150"/>
        <w:rPr>
          <w:rFonts w:ascii="UD デジタル 教科書体 NP-R" w:eastAsia="UD デジタル 教科書体 NP-R" w:hAnsi="ＭＳ 明朝" w:cs="Times New Roman"/>
          <w:szCs w:val="24"/>
        </w:rPr>
      </w:pPr>
      <w:r w:rsidRPr="00EF2235">
        <w:rPr>
          <w:rFonts w:ascii="UD デジタル 教科書体 NP-R" w:eastAsia="UD デジタル 教科書体 NP-R" w:hAnsi="ＭＳ 明朝" w:cs="Times New Roman" w:hint="eastAsia"/>
          <w:szCs w:val="24"/>
        </w:rPr>
        <w:t>届出義務者続柄</w:t>
      </w:r>
    </w:p>
    <w:p w14:paraId="26D193F1" w14:textId="77777777" w:rsidR="00391B43" w:rsidRPr="00EF2235" w:rsidRDefault="00391B43" w:rsidP="00391B43">
      <w:pPr>
        <w:ind w:firstLineChars="1500" w:firstLine="3150"/>
        <w:rPr>
          <w:rFonts w:ascii="UD デジタル 教科書体 NP-R" w:eastAsia="UD デジタル 教科書体 NP-R" w:hAnsi="ＭＳ 明朝" w:cs="Times New Roman"/>
          <w:szCs w:val="24"/>
        </w:rPr>
      </w:pPr>
      <w:r w:rsidRPr="00EF2235">
        <w:rPr>
          <w:rFonts w:ascii="UD デジタル 教科書体 NP-R" w:eastAsia="UD デジタル 教科書体 NP-R" w:hAnsi="ＭＳ 明朝" w:cs="Times New Roman" w:hint="eastAsia"/>
          <w:szCs w:val="24"/>
        </w:rPr>
        <w:t xml:space="preserve">氏名（法人にあっては、名称）　　　　　　　　　　　　</w:t>
      </w:r>
    </w:p>
    <w:p w14:paraId="0C622F00" w14:textId="77777777" w:rsidR="00473190" w:rsidRDefault="00473190" w:rsidP="00391B43">
      <w:pPr>
        <w:rPr>
          <w:rFonts w:ascii="UD デジタル 教科書体 NP-R" w:eastAsia="UD デジタル 教科書体 NP-R" w:hAnsi="ＭＳ 明朝" w:cs="Times New Roman"/>
          <w:szCs w:val="24"/>
        </w:rPr>
      </w:pPr>
    </w:p>
    <w:p w14:paraId="51254AC2" w14:textId="16EFE649" w:rsidR="00391B43" w:rsidRPr="00EF2235" w:rsidRDefault="00391B43" w:rsidP="00391B43">
      <w:pPr>
        <w:rPr>
          <w:rFonts w:ascii="UD デジタル 教科書体 NP-R" w:eastAsia="UD デジタル 教科書体 NP-R" w:hAnsi="ＭＳ 明朝" w:cs="Times New Roman"/>
          <w:szCs w:val="24"/>
        </w:rPr>
      </w:pPr>
      <w:r w:rsidRPr="00EF2235">
        <w:rPr>
          <w:rFonts w:ascii="UD デジタル 教科書体 NP-R" w:eastAsia="UD デジタル 教科書体 NP-R" w:hAnsi="ＭＳ 明朝" w:cs="Times New Roman" w:hint="eastAsia"/>
          <w:szCs w:val="24"/>
        </w:rPr>
        <w:t>麻薬及び向精神薬取締法第36条第1項の規定により、次のとおり届け出ます。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2"/>
        <w:gridCol w:w="1536"/>
        <w:gridCol w:w="1536"/>
        <w:gridCol w:w="549"/>
        <w:gridCol w:w="3289"/>
        <w:gridCol w:w="1788"/>
      </w:tblGrid>
      <w:tr w:rsidR="00391B43" w:rsidRPr="00EF2235" w14:paraId="7EB42FA8" w14:textId="77777777" w:rsidTr="00667776">
        <w:trPr>
          <w:trHeight w:val="508"/>
          <w:jc w:val="center"/>
        </w:trPr>
        <w:tc>
          <w:tcPr>
            <w:tcW w:w="362" w:type="dxa"/>
            <w:vMerge w:val="restart"/>
            <w:vAlign w:val="center"/>
          </w:tcPr>
          <w:p w14:paraId="1EB1D5E3" w14:textId="77777777" w:rsidR="00391B43" w:rsidRPr="00EF2235" w:rsidRDefault="00391B43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麻薬取扱者</w:t>
            </w:r>
          </w:p>
        </w:tc>
        <w:tc>
          <w:tcPr>
            <w:tcW w:w="3072" w:type="dxa"/>
            <w:gridSpan w:val="2"/>
            <w:vAlign w:val="center"/>
          </w:tcPr>
          <w:p w14:paraId="27671E0A" w14:textId="77777777" w:rsidR="00391B43" w:rsidRPr="00EF2235" w:rsidRDefault="00391B43" w:rsidP="00667776">
            <w:pPr>
              <w:ind w:left="1680" w:hanging="1680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免許の種類</w:t>
            </w:r>
          </w:p>
        </w:tc>
        <w:tc>
          <w:tcPr>
            <w:tcW w:w="5626" w:type="dxa"/>
            <w:gridSpan w:val="3"/>
          </w:tcPr>
          <w:p w14:paraId="39F81E6E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7BE05248" w14:textId="77777777" w:rsidTr="00667776">
        <w:trPr>
          <w:trHeight w:val="434"/>
          <w:jc w:val="center"/>
        </w:trPr>
        <w:tc>
          <w:tcPr>
            <w:tcW w:w="362" w:type="dxa"/>
            <w:vMerge/>
          </w:tcPr>
          <w:p w14:paraId="61954E18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37E1D78B" w14:textId="77777777" w:rsidR="00391B43" w:rsidRPr="00EF2235" w:rsidRDefault="00391B43" w:rsidP="00667776">
            <w:pPr>
              <w:ind w:left="1680" w:hanging="1680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免許番号</w:t>
            </w:r>
          </w:p>
        </w:tc>
        <w:tc>
          <w:tcPr>
            <w:tcW w:w="5626" w:type="dxa"/>
            <w:gridSpan w:val="3"/>
          </w:tcPr>
          <w:p w14:paraId="6E16CDC1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79060253" w14:textId="77777777" w:rsidTr="00667776">
        <w:trPr>
          <w:trHeight w:val="484"/>
          <w:jc w:val="center"/>
        </w:trPr>
        <w:tc>
          <w:tcPr>
            <w:tcW w:w="362" w:type="dxa"/>
            <w:vMerge/>
          </w:tcPr>
          <w:p w14:paraId="67C18705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3072" w:type="dxa"/>
            <w:gridSpan w:val="2"/>
          </w:tcPr>
          <w:p w14:paraId="0665B631" w14:textId="77777777" w:rsidR="00391B43" w:rsidRPr="00EF2235" w:rsidRDefault="00391B43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氏　名</w:t>
            </w:r>
          </w:p>
          <w:p w14:paraId="070B3472" w14:textId="77777777" w:rsidR="00391B43" w:rsidRPr="00EF2235" w:rsidRDefault="00391B43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 w:val="18"/>
                <w:szCs w:val="18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 w:val="18"/>
                <w:szCs w:val="18"/>
              </w:rPr>
              <w:t>（法人に</w:t>
            </w:r>
            <w:proofErr w:type="gramStart"/>
            <w:r w:rsidRPr="00EF2235">
              <w:rPr>
                <w:rFonts w:ascii="UD デジタル 教科書体 NP-R" w:eastAsia="UD デジタル 教科書体 NP-R" w:hAnsi="ＭＳ 明朝" w:cs="Times New Roman" w:hint="eastAsia"/>
                <w:sz w:val="18"/>
                <w:szCs w:val="18"/>
              </w:rPr>
              <w:t>あつては</w:t>
            </w:r>
            <w:proofErr w:type="gramEnd"/>
            <w:r w:rsidRPr="00EF2235">
              <w:rPr>
                <w:rFonts w:ascii="UD デジタル 教科書体 NP-R" w:eastAsia="UD デジタル 教科書体 NP-R" w:hAnsi="ＭＳ 明朝" w:cs="Times New Roman" w:hint="eastAsia"/>
                <w:sz w:val="18"/>
                <w:szCs w:val="18"/>
              </w:rPr>
              <w:t>、名称）</w:t>
            </w:r>
          </w:p>
        </w:tc>
        <w:tc>
          <w:tcPr>
            <w:tcW w:w="5626" w:type="dxa"/>
            <w:gridSpan w:val="3"/>
          </w:tcPr>
          <w:p w14:paraId="53E7A732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03C9D8DF" w14:textId="77777777" w:rsidTr="00667776">
        <w:trPr>
          <w:trHeight w:val="623"/>
          <w:jc w:val="center"/>
        </w:trPr>
        <w:tc>
          <w:tcPr>
            <w:tcW w:w="362" w:type="dxa"/>
            <w:vMerge/>
          </w:tcPr>
          <w:p w14:paraId="76943032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536" w:type="dxa"/>
            <w:vMerge w:val="restart"/>
            <w:vAlign w:val="center"/>
          </w:tcPr>
          <w:p w14:paraId="2E09ECB8" w14:textId="77777777" w:rsidR="00391B43" w:rsidRPr="00EF2235" w:rsidRDefault="00391B43" w:rsidP="00667776">
            <w:pPr>
              <w:ind w:left="1680" w:hanging="1680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麻薬業務所</w:t>
            </w:r>
          </w:p>
        </w:tc>
        <w:tc>
          <w:tcPr>
            <w:tcW w:w="1536" w:type="dxa"/>
            <w:vAlign w:val="center"/>
          </w:tcPr>
          <w:p w14:paraId="4DCB20BD" w14:textId="77777777" w:rsidR="00391B43" w:rsidRPr="00EF2235" w:rsidRDefault="00391B43" w:rsidP="00667776">
            <w:pPr>
              <w:ind w:left="1680" w:hanging="1680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所在地</w:t>
            </w:r>
          </w:p>
        </w:tc>
        <w:tc>
          <w:tcPr>
            <w:tcW w:w="5626" w:type="dxa"/>
            <w:gridSpan w:val="3"/>
          </w:tcPr>
          <w:p w14:paraId="04B3E0F5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257434AD" w14:textId="77777777" w:rsidTr="00667776">
        <w:trPr>
          <w:trHeight w:val="642"/>
          <w:jc w:val="center"/>
        </w:trPr>
        <w:tc>
          <w:tcPr>
            <w:tcW w:w="362" w:type="dxa"/>
            <w:vMerge/>
          </w:tcPr>
          <w:p w14:paraId="71918986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536" w:type="dxa"/>
            <w:vMerge/>
          </w:tcPr>
          <w:p w14:paraId="7755C174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2FEB6F03" w14:textId="77777777" w:rsidR="00391B43" w:rsidRPr="00EF2235" w:rsidRDefault="00391B43" w:rsidP="00667776">
            <w:pPr>
              <w:ind w:left="1680" w:hanging="1680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名　称</w:t>
            </w:r>
          </w:p>
        </w:tc>
        <w:tc>
          <w:tcPr>
            <w:tcW w:w="5626" w:type="dxa"/>
            <w:gridSpan w:val="3"/>
          </w:tcPr>
          <w:p w14:paraId="760E80E8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72C258D0" w14:textId="77777777" w:rsidTr="00667776">
        <w:trPr>
          <w:jc w:val="center"/>
        </w:trPr>
        <w:tc>
          <w:tcPr>
            <w:tcW w:w="3434" w:type="dxa"/>
            <w:gridSpan w:val="3"/>
          </w:tcPr>
          <w:p w14:paraId="76159601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業務(研究)の廃止または免許の</w:t>
            </w:r>
          </w:p>
          <w:p w14:paraId="3528974E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失効年月日</w:t>
            </w:r>
          </w:p>
        </w:tc>
        <w:tc>
          <w:tcPr>
            <w:tcW w:w="5626" w:type="dxa"/>
            <w:gridSpan w:val="3"/>
            <w:vAlign w:val="center"/>
          </w:tcPr>
          <w:p w14:paraId="71415763" w14:textId="77777777" w:rsidR="00391B43" w:rsidRPr="00EF2235" w:rsidRDefault="00391B43" w:rsidP="00667776">
            <w:pPr>
              <w:ind w:left="1680" w:hanging="1680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年　　　月　　　日</w:t>
            </w:r>
          </w:p>
        </w:tc>
      </w:tr>
      <w:tr w:rsidR="00391B43" w:rsidRPr="00EF2235" w14:paraId="5A289F2D" w14:textId="77777777" w:rsidTr="00667776">
        <w:trPr>
          <w:jc w:val="center"/>
        </w:trPr>
        <w:tc>
          <w:tcPr>
            <w:tcW w:w="3434" w:type="dxa"/>
            <w:gridSpan w:val="3"/>
            <w:vAlign w:val="center"/>
          </w:tcPr>
          <w:p w14:paraId="24D61A7A" w14:textId="77777777" w:rsidR="00391B43" w:rsidRPr="00EF2235" w:rsidRDefault="00391B43" w:rsidP="00667776">
            <w:pPr>
              <w:ind w:left="1680" w:hanging="1680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届出の理由</w:t>
            </w:r>
          </w:p>
        </w:tc>
        <w:tc>
          <w:tcPr>
            <w:tcW w:w="5626" w:type="dxa"/>
            <w:gridSpan w:val="3"/>
          </w:tcPr>
          <w:p w14:paraId="44C277FD" w14:textId="77777777" w:rsidR="00391B43" w:rsidRPr="00EF2235" w:rsidRDefault="00391B43" w:rsidP="00667776">
            <w:pPr>
              <w:ind w:left="3360" w:hanging="336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□業務廃止　　　□移転　　　□法人化</w:t>
            </w:r>
          </w:p>
          <w:p w14:paraId="7381EB31" w14:textId="77777777" w:rsidR="00391B43" w:rsidRPr="00EF2235" w:rsidRDefault="00391B43" w:rsidP="00667776">
            <w:pPr>
              <w:ind w:left="4200" w:hanging="420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□その他（　　　　　　　　　　　　　　）</w:t>
            </w:r>
          </w:p>
        </w:tc>
      </w:tr>
      <w:tr w:rsidR="00391B43" w:rsidRPr="00EF2235" w14:paraId="76B9D80C" w14:textId="77777777" w:rsidTr="00667776">
        <w:trPr>
          <w:jc w:val="center"/>
        </w:trPr>
        <w:tc>
          <w:tcPr>
            <w:tcW w:w="362" w:type="dxa"/>
            <w:vMerge w:val="restart"/>
            <w:vAlign w:val="center"/>
          </w:tcPr>
          <w:p w14:paraId="636F5C3C" w14:textId="77777777" w:rsidR="00391B43" w:rsidRPr="00EF2235" w:rsidRDefault="00391B43" w:rsidP="00667776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pacing w:val="-30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pacing w:val="-30"/>
                <w:szCs w:val="24"/>
              </w:rPr>
              <w:t>残余麻薬の品名および数量</w:t>
            </w:r>
          </w:p>
        </w:tc>
        <w:tc>
          <w:tcPr>
            <w:tcW w:w="3794" w:type="dxa"/>
            <w:gridSpan w:val="3"/>
          </w:tcPr>
          <w:p w14:paraId="4232504D" w14:textId="77777777" w:rsidR="00391B43" w:rsidRPr="00EF2235" w:rsidRDefault="00391B43" w:rsidP="00667776">
            <w:pPr>
              <w:ind w:left="1680" w:hanging="1680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品　名</w:t>
            </w:r>
          </w:p>
        </w:tc>
        <w:tc>
          <w:tcPr>
            <w:tcW w:w="2740" w:type="dxa"/>
          </w:tcPr>
          <w:p w14:paraId="1F3F6008" w14:textId="77777777" w:rsidR="00391B43" w:rsidRPr="00EF2235" w:rsidRDefault="00391B43" w:rsidP="00667776">
            <w:pPr>
              <w:ind w:left="1680" w:hanging="1680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数　量</w:t>
            </w:r>
          </w:p>
        </w:tc>
        <w:tc>
          <w:tcPr>
            <w:tcW w:w="2164" w:type="dxa"/>
          </w:tcPr>
          <w:p w14:paraId="5D53E660" w14:textId="77777777" w:rsidR="00391B43" w:rsidRPr="00EF2235" w:rsidRDefault="00391B43" w:rsidP="00667776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備　考</w:t>
            </w:r>
          </w:p>
        </w:tc>
      </w:tr>
      <w:tr w:rsidR="00391B43" w:rsidRPr="00EF2235" w14:paraId="4EB789C5" w14:textId="77777777" w:rsidTr="00667776">
        <w:trPr>
          <w:trHeight w:val="524"/>
          <w:jc w:val="center"/>
        </w:trPr>
        <w:tc>
          <w:tcPr>
            <w:tcW w:w="362" w:type="dxa"/>
            <w:vMerge/>
          </w:tcPr>
          <w:p w14:paraId="52A24922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3794" w:type="dxa"/>
            <w:gridSpan w:val="3"/>
          </w:tcPr>
          <w:p w14:paraId="36DC7219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740" w:type="dxa"/>
          </w:tcPr>
          <w:p w14:paraId="4211ED44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164" w:type="dxa"/>
          </w:tcPr>
          <w:p w14:paraId="44C82EC8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362BDBEC" w14:textId="77777777" w:rsidTr="00667776">
        <w:trPr>
          <w:trHeight w:val="560"/>
          <w:jc w:val="center"/>
        </w:trPr>
        <w:tc>
          <w:tcPr>
            <w:tcW w:w="362" w:type="dxa"/>
            <w:vMerge/>
          </w:tcPr>
          <w:p w14:paraId="722D1F9B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3794" w:type="dxa"/>
            <w:gridSpan w:val="3"/>
          </w:tcPr>
          <w:p w14:paraId="482283BB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740" w:type="dxa"/>
          </w:tcPr>
          <w:p w14:paraId="6F2471AD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164" w:type="dxa"/>
          </w:tcPr>
          <w:p w14:paraId="6429E465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72379CB0" w14:textId="77777777" w:rsidTr="00667776">
        <w:trPr>
          <w:trHeight w:val="554"/>
          <w:jc w:val="center"/>
        </w:trPr>
        <w:tc>
          <w:tcPr>
            <w:tcW w:w="362" w:type="dxa"/>
            <w:vMerge/>
          </w:tcPr>
          <w:p w14:paraId="4BA0AF6C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3794" w:type="dxa"/>
            <w:gridSpan w:val="3"/>
          </w:tcPr>
          <w:p w14:paraId="6E768F09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740" w:type="dxa"/>
          </w:tcPr>
          <w:p w14:paraId="555A2D13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164" w:type="dxa"/>
          </w:tcPr>
          <w:p w14:paraId="7F8025D0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0B5D823D" w14:textId="77777777" w:rsidTr="00667776">
        <w:trPr>
          <w:trHeight w:val="562"/>
          <w:jc w:val="center"/>
        </w:trPr>
        <w:tc>
          <w:tcPr>
            <w:tcW w:w="362" w:type="dxa"/>
            <w:vMerge/>
          </w:tcPr>
          <w:p w14:paraId="5A82FD27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3794" w:type="dxa"/>
            <w:gridSpan w:val="3"/>
          </w:tcPr>
          <w:p w14:paraId="6E36ACB0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740" w:type="dxa"/>
          </w:tcPr>
          <w:p w14:paraId="428BCEE1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164" w:type="dxa"/>
          </w:tcPr>
          <w:p w14:paraId="088C59CB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5EAB496D" w14:textId="77777777" w:rsidTr="00667776">
        <w:trPr>
          <w:trHeight w:val="556"/>
          <w:jc w:val="center"/>
        </w:trPr>
        <w:tc>
          <w:tcPr>
            <w:tcW w:w="362" w:type="dxa"/>
            <w:vMerge/>
          </w:tcPr>
          <w:p w14:paraId="1D5A0833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3794" w:type="dxa"/>
            <w:gridSpan w:val="3"/>
          </w:tcPr>
          <w:p w14:paraId="21F93C2F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740" w:type="dxa"/>
          </w:tcPr>
          <w:p w14:paraId="71869EA1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164" w:type="dxa"/>
          </w:tcPr>
          <w:p w14:paraId="5480723C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1DB70512" w14:textId="77777777" w:rsidTr="00667776">
        <w:trPr>
          <w:trHeight w:val="564"/>
          <w:jc w:val="center"/>
        </w:trPr>
        <w:tc>
          <w:tcPr>
            <w:tcW w:w="362" w:type="dxa"/>
            <w:vMerge/>
          </w:tcPr>
          <w:p w14:paraId="6C2CCE6F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3794" w:type="dxa"/>
            <w:gridSpan w:val="3"/>
          </w:tcPr>
          <w:p w14:paraId="0DF8717D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740" w:type="dxa"/>
          </w:tcPr>
          <w:p w14:paraId="0F2670F3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164" w:type="dxa"/>
          </w:tcPr>
          <w:p w14:paraId="50C7D804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75E2C540" w14:textId="77777777" w:rsidTr="00667776">
        <w:trPr>
          <w:trHeight w:val="500"/>
          <w:jc w:val="center"/>
        </w:trPr>
        <w:tc>
          <w:tcPr>
            <w:tcW w:w="362" w:type="dxa"/>
            <w:vMerge/>
          </w:tcPr>
          <w:p w14:paraId="114A416F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3794" w:type="dxa"/>
            <w:gridSpan w:val="3"/>
          </w:tcPr>
          <w:p w14:paraId="68BCF426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740" w:type="dxa"/>
          </w:tcPr>
          <w:p w14:paraId="33EF31D1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164" w:type="dxa"/>
          </w:tcPr>
          <w:p w14:paraId="7A56FADC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3D1796BA" w14:textId="77777777" w:rsidTr="00667776">
        <w:trPr>
          <w:trHeight w:val="550"/>
          <w:jc w:val="center"/>
        </w:trPr>
        <w:tc>
          <w:tcPr>
            <w:tcW w:w="362" w:type="dxa"/>
            <w:vMerge/>
          </w:tcPr>
          <w:p w14:paraId="17B627DB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3794" w:type="dxa"/>
            <w:gridSpan w:val="3"/>
          </w:tcPr>
          <w:p w14:paraId="4223BCEC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740" w:type="dxa"/>
          </w:tcPr>
          <w:p w14:paraId="701384B2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164" w:type="dxa"/>
          </w:tcPr>
          <w:p w14:paraId="37D68E23" w14:textId="77777777" w:rsidR="00391B43" w:rsidRPr="00EF2235" w:rsidRDefault="00391B43" w:rsidP="00667776">
            <w:pPr>
              <w:ind w:left="1680" w:hanging="1680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91B43" w:rsidRPr="00EF2235" w14:paraId="13F5BA4C" w14:textId="77777777" w:rsidTr="00667776">
        <w:trPr>
          <w:trHeight w:val="1405"/>
          <w:jc w:val="center"/>
        </w:trPr>
        <w:tc>
          <w:tcPr>
            <w:tcW w:w="3434" w:type="dxa"/>
            <w:gridSpan w:val="3"/>
            <w:vAlign w:val="center"/>
          </w:tcPr>
          <w:p w14:paraId="4CFE3862" w14:textId="77777777" w:rsidR="00391B43" w:rsidRPr="00EF2235" w:rsidRDefault="00391B43" w:rsidP="00667776">
            <w:pPr>
              <w:ind w:left="1680" w:hanging="1680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残余麻薬の処置</w:t>
            </w:r>
          </w:p>
        </w:tc>
        <w:tc>
          <w:tcPr>
            <w:tcW w:w="5626" w:type="dxa"/>
            <w:gridSpan w:val="3"/>
          </w:tcPr>
          <w:p w14:paraId="4FC5E722" w14:textId="77777777" w:rsidR="00391B43" w:rsidRPr="00EF2235" w:rsidRDefault="00391B43" w:rsidP="00667776">
            <w:pPr>
              <w:spacing w:beforeLines="50" w:before="180" w:line="240" w:lineRule="exact"/>
              <w:ind w:left="210" w:hangingChars="100" w:hanging="210"/>
              <w:jc w:val="left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１　麻薬営業者、麻薬診療施設の開設者又は麻薬研究施設の開設者に譲渡し、残余麻薬譲渡届を提出する予定</w:t>
            </w:r>
          </w:p>
          <w:p w14:paraId="7640F3E4" w14:textId="77777777" w:rsidR="00391B43" w:rsidRPr="00EF2235" w:rsidRDefault="00391B43" w:rsidP="00667776">
            <w:pPr>
              <w:spacing w:beforeLines="50" w:before="180" w:afterLines="50" w:after="180" w:line="240" w:lineRule="exact"/>
              <w:jc w:val="left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２　麻薬廃棄届を提出し、廃棄する予定</w:t>
            </w:r>
          </w:p>
          <w:p w14:paraId="34D96B4A" w14:textId="77777777" w:rsidR="00391B43" w:rsidRPr="00EF2235" w:rsidRDefault="00391B43" w:rsidP="00667776">
            <w:pPr>
              <w:spacing w:afterLines="50" w:after="180" w:line="240" w:lineRule="exact"/>
              <w:jc w:val="left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EF2235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３　その他（具体的に記入すること。）</w:t>
            </w:r>
          </w:p>
        </w:tc>
      </w:tr>
    </w:tbl>
    <w:p w14:paraId="54F8A2DD" w14:textId="77777777" w:rsidR="00391B43" w:rsidRPr="00EF2235" w:rsidRDefault="00391B43" w:rsidP="00391B43">
      <w:pPr>
        <w:pStyle w:val="a3"/>
        <w:wordWrap/>
        <w:autoSpaceDE/>
        <w:autoSpaceDN/>
        <w:spacing w:line="240" w:lineRule="exact"/>
        <w:ind w:left="800" w:hangingChars="400" w:hanging="800"/>
        <w:rPr>
          <w:rFonts w:ascii="UD デジタル 教科書体 NP-R" w:eastAsia="UD デジタル 教科書体 NP-R" w:hAnsi="ＭＳ 明朝"/>
          <w:spacing w:val="0"/>
          <w:sz w:val="20"/>
          <w:szCs w:val="20"/>
        </w:rPr>
      </w:pPr>
      <w:bookmarkStart w:id="0" w:name="_Hlk508208359"/>
      <w:r w:rsidRPr="00EF2235">
        <w:rPr>
          <w:rFonts w:ascii="UD デジタル 教科書体 NP-R" w:eastAsia="UD デジタル 教科書体 NP-R" w:hAnsi="ＭＳ 明朝" w:hint="eastAsia"/>
          <w:spacing w:val="0"/>
          <w:sz w:val="20"/>
          <w:szCs w:val="20"/>
        </w:rPr>
        <w:t>（注意）届出者は、麻薬業務所の開設者（設置者）となること。</w:t>
      </w:r>
    </w:p>
    <w:bookmarkEnd w:id="0"/>
    <w:p w14:paraId="618CED65" w14:textId="77777777" w:rsidR="00391B43" w:rsidRPr="00EF2235" w:rsidRDefault="00391B43" w:rsidP="00391B43">
      <w:pPr>
        <w:spacing w:line="180" w:lineRule="exact"/>
        <w:ind w:left="320" w:hangingChars="200" w:hanging="320"/>
        <w:rPr>
          <w:rFonts w:ascii="UD デジタル 教科書体 NP-R" w:eastAsia="UD デジタル 教科書体 NP-R" w:hAnsi="ＭＳ 明朝" w:cs="Times New Roman"/>
          <w:sz w:val="16"/>
          <w:szCs w:val="16"/>
        </w:rPr>
      </w:pPr>
    </w:p>
    <w:p w14:paraId="767C3838" w14:textId="77777777" w:rsidR="00391B43" w:rsidRPr="00EF2235" w:rsidRDefault="00391B43" w:rsidP="00391B43">
      <w:pPr>
        <w:spacing w:line="180" w:lineRule="exact"/>
        <w:ind w:left="320" w:hangingChars="200" w:hanging="320"/>
        <w:rPr>
          <w:rFonts w:ascii="UD デジタル 教科書体 NP-R" w:eastAsia="UD デジタル 教科書体 NP-R" w:hAnsi="ＭＳ 明朝" w:cs="Times New Roman"/>
          <w:sz w:val="16"/>
          <w:szCs w:val="16"/>
        </w:rPr>
      </w:pPr>
      <w:r w:rsidRPr="00EF2235">
        <w:rPr>
          <w:rFonts w:ascii="UD デジタル 教科書体 NP-R" w:eastAsia="UD デジタル 教科書体 NP-R" w:hAnsi="ＭＳ 明朝" w:cs="Times New Roman" w:hint="eastAsia"/>
          <w:sz w:val="16"/>
          <w:szCs w:val="16"/>
        </w:rPr>
        <w:t>備考　この様式は、九州各県（沖縄県を除く。以下同じ）の共通様式ですので、宛先を書き換えていただければ、九州各県で使用できます。</w:t>
      </w:r>
    </w:p>
    <w:sectPr w:rsidR="00391B43" w:rsidRPr="00EF2235" w:rsidSect="00391B43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6B82" w14:textId="77777777" w:rsidR="00EF2235" w:rsidRDefault="00EF2235" w:rsidP="00EF2235">
      <w:r>
        <w:separator/>
      </w:r>
    </w:p>
  </w:endnote>
  <w:endnote w:type="continuationSeparator" w:id="0">
    <w:p w14:paraId="3CF5F721" w14:textId="77777777" w:rsidR="00EF2235" w:rsidRDefault="00EF2235" w:rsidP="00EF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78876" w14:textId="77777777" w:rsidR="00EF2235" w:rsidRDefault="00EF2235" w:rsidP="00EF2235">
      <w:r>
        <w:separator/>
      </w:r>
    </w:p>
  </w:footnote>
  <w:footnote w:type="continuationSeparator" w:id="0">
    <w:p w14:paraId="40400169" w14:textId="77777777" w:rsidR="00EF2235" w:rsidRDefault="00EF2235" w:rsidP="00EF2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43"/>
    <w:rsid w:val="00385E4C"/>
    <w:rsid w:val="00391B43"/>
    <w:rsid w:val="00473190"/>
    <w:rsid w:val="0053327A"/>
    <w:rsid w:val="007F7AE4"/>
    <w:rsid w:val="008A3259"/>
    <w:rsid w:val="00926C91"/>
    <w:rsid w:val="00EF2235"/>
    <w:rsid w:val="00FB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3EF749"/>
  <w15:chartTrackingRefBased/>
  <w15:docId w15:val="{D3335147-2CA2-421D-B74C-A30A0CB8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91B43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EF22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235"/>
  </w:style>
  <w:style w:type="paragraph" w:styleId="a6">
    <w:name w:val="footer"/>
    <w:basedOn w:val="a"/>
    <w:link w:val="a7"/>
    <w:uiPriority w:val="99"/>
    <w:unhideWhenUsed/>
    <w:rsid w:val="00EF22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真文</dc:creator>
  <cp:keywords/>
  <dc:description/>
  <cp:lastModifiedBy>吉村 裕紀</cp:lastModifiedBy>
  <cp:revision>6</cp:revision>
  <dcterms:created xsi:type="dcterms:W3CDTF">2018-03-15T02:49:00Z</dcterms:created>
  <dcterms:modified xsi:type="dcterms:W3CDTF">2025-01-11T07:54:00Z</dcterms:modified>
</cp:coreProperties>
</file>